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 xml:space="preserve">Совета народных депутатов </w:t>
      </w:r>
      <w:proofErr w:type="spellStart"/>
      <w:r w:rsidR="00A81CC6">
        <w:rPr>
          <w:sz w:val="24"/>
        </w:rPr>
        <w:t>Народненского</w:t>
      </w:r>
      <w:proofErr w:type="spellEnd"/>
      <w:r w:rsidR="00A81CC6">
        <w:rPr>
          <w:sz w:val="24"/>
        </w:rPr>
        <w:t xml:space="preserve"> сельского поселения </w:t>
      </w:r>
      <w:r w:rsidR="00343821">
        <w:rPr>
          <w:sz w:val="24"/>
        </w:rPr>
        <w:t xml:space="preserve">Терновского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B4395F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bidi="ru-RU"/>
        </w:rPr>
        <w:t xml:space="preserve"> </w:t>
      </w:r>
      <w:r w:rsidR="002001A5">
        <w:rPr>
          <w:b/>
          <w:bCs/>
          <w:szCs w:val="28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соответствии</w:t>
      </w:r>
      <w:r w:rsidR="002001A5">
        <w:rPr>
          <w:bCs/>
          <w:sz w:val="24"/>
          <w:lang w:bidi="ru-RU"/>
        </w:rPr>
        <w:t xml:space="preserve"> с Законом Воронежской области</w:t>
      </w:r>
      <w:r w:rsidR="002A5C52">
        <w:rPr>
          <w:bCs/>
          <w:sz w:val="24"/>
          <w:lang w:bidi="ru-RU"/>
        </w:rPr>
        <w:t xml:space="preserve"> от 14.04.2023№ 39-ОЗ</w:t>
      </w:r>
      <w:r w:rsidR="002001A5">
        <w:rPr>
          <w:bCs/>
          <w:sz w:val="24"/>
          <w:lang w:bidi="ru-RU"/>
        </w:rPr>
        <w:t xml:space="preserve"> «</w:t>
      </w:r>
      <w:r w:rsidR="002001A5" w:rsidRPr="002001A5">
        <w:rPr>
          <w:bCs/>
          <w:szCs w:val="28"/>
          <w:lang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2F51D2" w:rsidRDefault="002F51D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A81CC6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B4395F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F5658A" w:rsidP="002A5C52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2A5C52" w:rsidRPr="002A5C52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http://publication.pravo.gov.ru/Document/View/0001202212290095?index=3&amp;rangeSize=1</w:t>
        </w:r>
      </w:hyperlink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8A" w:rsidRDefault="00F5658A" w:rsidP="00C4581E">
      <w:pPr>
        <w:spacing w:after="0" w:line="240" w:lineRule="auto"/>
      </w:pPr>
      <w:r>
        <w:separator/>
      </w:r>
    </w:p>
  </w:endnote>
  <w:endnote w:type="continuationSeparator" w:id="0">
    <w:p w:rsidR="00F5658A" w:rsidRDefault="00F5658A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8A" w:rsidRDefault="00F5658A" w:rsidP="00C4581E">
      <w:pPr>
        <w:spacing w:after="0" w:line="240" w:lineRule="auto"/>
      </w:pPr>
      <w:r>
        <w:separator/>
      </w:r>
    </w:p>
  </w:footnote>
  <w:footnote w:type="continuationSeparator" w:id="0">
    <w:p w:rsidR="00F5658A" w:rsidRDefault="00F5658A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FE"/>
    <w:rsid w:val="0015222F"/>
    <w:rsid w:val="001A1CC0"/>
    <w:rsid w:val="001C54D7"/>
    <w:rsid w:val="001C5778"/>
    <w:rsid w:val="001D5CFB"/>
    <w:rsid w:val="002001A5"/>
    <w:rsid w:val="002A5C52"/>
    <w:rsid w:val="002E35B0"/>
    <w:rsid w:val="002F51D2"/>
    <w:rsid w:val="0032560E"/>
    <w:rsid w:val="00343821"/>
    <w:rsid w:val="003856F0"/>
    <w:rsid w:val="003D2ADE"/>
    <w:rsid w:val="00460ED7"/>
    <w:rsid w:val="00490783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8E1FAA"/>
    <w:rsid w:val="009B6AF2"/>
    <w:rsid w:val="00A12AE0"/>
    <w:rsid w:val="00A81CC6"/>
    <w:rsid w:val="00B4395F"/>
    <w:rsid w:val="00B74035"/>
    <w:rsid w:val="00C02B90"/>
    <w:rsid w:val="00C4581E"/>
    <w:rsid w:val="00CE42BD"/>
    <w:rsid w:val="00E346A0"/>
    <w:rsid w:val="00E71FA5"/>
    <w:rsid w:val="00EE6903"/>
    <w:rsid w:val="00F5658A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90095?index=3&amp;rangeSize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Admin</cp:lastModifiedBy>
  <cp:revision>4</cp:revision>
  <cp:lastPrinted>2023-05-12T10:29:00Z</cp:lastPrinted>
  <dcterms:created xsi:type="dcterms:W3CDTF">2024-05-21T13:30:00Z</dcterms:created>
  <dcterms:modified xsi:type="dcterms:W3CDTF">2024-05-22T06:18:00Z</dcterms:modified>
</cp:coreProperties>
</file>